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3B348" w14:textId="1FD044C7" w:rsidR="00E0063A" w:rsidRPr="00E0063A" w:rsidRDefault="001018A2" w:rsidP="00E0063A">
      <w:pPr>
        <w:spacing w:after="0" w:line="240" w:lineRule="auto"/>
        <w:jc w:val="center"/>
        <w:rPr>
          <w:sz w:val="28"/>
        </w:rPr>
      </w:pPr>
      <w:r w:rsidRPr="00E0063A">
        <w:rPr>
          <w:b/>
          <w:sz w:val="28"/>
        </w:rPr>
        <w:t xml:space="preserve">Compensi </w:t>
      </w:r>
      <w:r w:rsidR="00B85A8D">
        <w:rPr>
          <w:b/>
          <w:sz w:val="28"/>
        </w:rPr>
        <w:t>delle Amministratrici</w:t>
      </w:r>
      <w:r w:rsidR="00B85A8D" w:rsidRPr="00E0063A">
        <w:rPr>
          <w:b/>
          <w:sz w:val="28"/>
        </w:rPr>
        <w:t xml:space="preserve"> </w:t>
      </w:r>
      <w:r w:rsidR="00B85A8D">
        <w:rPr>
          <w:b/>
          <w:sz w:val="28"/>
        </w:rPr>
        <w:t xml:space="preserve">e </w:t>
      </w:r>
      <w:r w:rsidRPr="00E0063A">
        <w:rPr>
          <w:b/>
          <w:sz w:val="28"/>
        </w:rPr>
        <w:t xml:space="preserve">degli </w:t>
      </w:r>
      <w:r w:rsidR="00B85A8D">
        <w:rPr>
          <w:b/>
          <w:sz w:val="28"/>
        </w:rPr>
        <w:t>A</w:t>
      </w:r>
      <w:r w:rsidRPr="00E0063A">
        <w:rPr>
          <w:b/>
          <w:sz w:val="28"/>
        </w:rPr>
        <w:t>mministratori</w:t>
      </w:r>
      <w:r w:rsidR="00B85A8D">
        <w:rPr>
          <w:b/>
          <w:sz w:val="28"/>
        </w:rPr>
        <w:t xml:space="preserve"> </w:t>
      </w:r>
    </w:p>
    <w:p w14:paraId="27A1B676" w14:textId="77777777" w:rsidR="004C36EA" w:rsidRPr="00E0063A" w:rsidRDefault="001018A2" w:rsidP="00E0063A">
      <w:pPr>
        <w:spacing w:after="0" w:line="240" w:lineRule="auto"/>
        <w:jc w:val="center"/>
        <w:rPr>
          <w:sz w:val="28"/>
        </w:rPr>
      </w:pPr>
      <w:r w:rsidRPr="00E0063A">
        <w:rPr>
          <w:sz w:val="28"/>
        </w:rPr>
        <w:t xml:space="preserve">della Federazione </w:t>
      </w:r>
      <w:r w:rsidR="00E0063A">
        <w:rPr>
          <w:sz w:val="28"/>
        </w:rPr>
        <w:t>t</w:t>
      </w:r>
      <w:r w:rsidRPr="00E0063A">
        <w:rPr>
          <w:sz w:val="28"/>
        </w:rPr>
        <w:t>rentina della cooperazione</w:t>
      </w:r>
    </w:p>
    <w:p w14:paraId="6BB4255B" w14:textId="77777777" w:rsidR="00F73CC1" w:rsidRDefault="00F73CC1" w:rsidP="00E0063A">
      <w:pPr>
        <w:spacing w:before="240"/>
      </w:pPr>
    </w:p>
    <w:p w14:paraId="01E19687" w14:textId="615FFBBB" w:rsidR="001018A2" w:rsidRDefault="001018A2" w:rsidP="00E0063A">
      <w:pPr>
        <w:spacing w:before="240"/>
        <w:rPr>
          <w:i/>
          <w:sz w:val="24"/>
          <w:szCs w:val="24"/>
        </w:rPr>
      </w:pPr>
      <w:r w:rsidRPr="003E39D0">
        <w:rPr>
          <w:sz w:val="24"/>
          <w:szCs w:val="24"/>
        </w:rPr>
        <w:t>Pubblicazione ai sensi dell’art. 26</w:t>
      </w:r>
      <w:r w:rsidR="00172060">
        <w:rPr>
          <w:sz w:val="24"/>
          <w:szCs w:val="24"/>
        </w:rPr>
        <w:t>.1</w:t>
      </w:r>
      <w:r w:rsidRPr="003E39D0">
        <w:rPr>
          <w:sz w:val="24"/>
          <w:szCs w:val="24"/>
        </w:rPr>
        <w:t xml:space="preserve">, </w:t>
      </w:r>
      <w:r w:rsidR="00172060">
        <w:rPr>
          <w:sz w:val="24"/>
          <w:szCs w:val="24"/>
        </w:rPr>
        <w:t xml:space="preserve">lettera </w:t>
      </w:r>
      <w:r w:rsidRPr="003E39D0">
        <w:rPr>
          <w:sz w:val="24"/>
          <w:szCs w:val="24"/>
        </w:rPr>
        <w:t xml:space="preserve">e) dello Statuto sociale: </w:t>
      </w:r>
      <w:r w:rsidRPr="003E39D0">
        <w:rPr>
          <w:i/>
          <w:sz w:val="24"/>
          <w:szCs w:val="24"/>
        </w:rPr>
        <w:t>“</w:t>
      </w:r>
      <w:r w:rsidR="00CD3E8D" w:rsidRPr="003E39D0">
        <w:rPr>
          <w:i/>
          <w:sz w:val="24"/>
          <w:szCs w:val="24"/>
        </w:rPr>
        <w:t xml:space="preserve">(…) </w:t>
      </w:r>
      <w:r w:rsidRPr="003E39D0">
        <w:rPr>
          <w:i/>
          <w:sz w:val="24"/>
          <w:szCs w:val="24"/>
        </w:rPr>
        <w:t>gli importi dei compensi comunque corrisposti agli Amministratori e ai componenti del Collegio sindacale saranno pubblicati sul sito internet</w:t>
      </w:r>
      <w:r w:rsidR="00CD3E8D" w:rsidRPr="003E39D0">
        <w:rPr>
          <w:i/>
          <w:sz w:val="24"/>
          <w:szCs w:val="24"/>
        </w:rPr>
        <w:t xml:space="preserve"> della Federazione”.</w:t>
      </w:r>
    </w:p>
    <w:p w14:paraId="53494AF0" w14:textId="77777777" w:rsidR="009030F5" w:rsidRPr="003E39D0" w:rsidRDefault="009030F5" w:rsidP="00E0063A">
      <w:pPr>
        <w:spacing w:before="240"/>
        <w:rPr>
          <w:i/>
          <w:sz w:val="24"/>
          <w:szCs w:val="24"/>
        </w:rPr>
      </w:pPr>
    </w:p>
    <w:p w14:paraId="46585B5C" w14:textId="3E785866" w:rsidR="00AD4315" w:rsidRPr="003E39D0" w:rsidRDefault="00AD4315" w:rsidP="008C66EC">
      <w:pPr>
        <w:spacing w:before="480"/>
        <w:rPr>
          <w:sz w:val="24"/>
          <w:szCs w:val="24"/>
        </w:rPr>
      </w:pPr>
      <w:r w:rsidRPr="003E39D0">
        <w:rPr>
          <w:b/>
          <w:sz w:val="24"/>
          <w:szCs w:val="24"/>
        </w:rPr>
        <w:t>- Delibera dell’</w:t>
      </w:r>
      <w:r w:rsidR="009A1C73">
        <w:rPr>
          <w:b/>
          <w:sz w:val="24"/>
          <w:szCs w:val="24"/>
        </w:rPr>
        <w:t>A</w:t>
      </w:r>
      <w:r w:rsidRPr="003E39D0">
        <w:rPr>
          <w:b/>
          <w:sz w:val="24"/>
          <w:szCs w:val="24"/>
        </w:rPr>
        <w:t xml:space="preserve">ssemblea </w:t>
      </w:r>
      <w:r w:rsidR="009A1C73">
        <w:rPr>
          <w:sz w:val="24"/>
          <w:szCs w:val="24"/>
        </w:rPr>
        <w:t>di</w:t>
      </w:r>
      <w:r w:rsidRPr="003E39D0">
        <w:rPr>
          <w:sz w:val="24"/>
          <w:szCs w:val="24"/>
        </w:rPr>
        <w:t xml:space="preserve"> data </w:t>
      </w:r>
      <w:r w:rsidR="009030F5">
        <w:rPr>
          <w:sz w:val="24"/>
          <w:szCs w:val="24"/>
        </w:rPr>
        <w:t>8 giugno</w:t>
      </w:r>
      <w:r w:rsidRPr="003E39D0">
        <w:rPr>
          <w:sz w:val="24"/>
          <w:szCs w:val="24"/>
        </w:rPr>
        <w:t xml:space="preserve"> 20</w:t>
      </w:r>
      <w:r w:rsidR="00F73CC1" w:rsidRPr="003E39D0">
        <w:rPr>
          <w:sz w:val="24"/>
          <w:szCs w:val="24"/>
        </w:rPr>
        <w:t>2</w:t>
      </w:r>
      <w:r w:rsidR="009030F5">
        <w:rPr>
          <w:sz w:val="24"/>
          <w:szCs w:val="24"/>
        </w:rPr>
        <w:t>3</w:t>
      </w:r>
    </w:p>
    <w:p w14:paraId="46B5B99B" w14:textId="5A256D27" w:rsidR="00AD4315" w:rsidRDefault="00AD4315">
      <w:pPr>
        <w:rPr>
          <w:sz w:val="24"/>
          <w:szCs w:val="24"/>
        </w:rPr>
      </w:pPr>
      <w:r w:rsidRPr="003E39D0">
        <w:rPr>
          <w:sz w:val="24"/>
          <w:szCs w:val="24"/>
        </w:rPr>
        <w:t xml:space="preserve">Gettone di presenza di </w:t>
      </w:r>
      <w:r w:rsidR="00FD5D8A">
        <w:rPr>
          <w:sz w:val="24"/>
          <w:szCs w:val="24"/>
        </w:rPr>
        <w:t xml:space="preserve">€ </w:t>
      </w:r>
      <w:r w:rsidR="009030F5">
        <w:rPr>
          <w:sz w:val="24"/>
          <w:szCs w:val="24"/>
        </w:rPr>
        <w:t>250</w:t>
      </w:r>
      <w:r w:rsidRPr="003E39D0">
        <w:rPr>
          <w:sz w:val="24"/>
          <w:szCs w:val="24"/>
        </w:rPr>
        <w:t xml:space="preserve"> </w:t>
      </w:r>
      <w:r w:rsidR="001B592E" w:rsidRPr="003E39D0">
        <w:rPr>
          <w:sz w:val="24"/>
          <w:szCs w:val="24"/>
        </w:rPr>
        <w:t xml:space="preserve">cadauno spettante a </w:t>
      </w:r>
      <w:r w:rsidRPr="003E39D0">
        <w:rPr>
          <w:sz w:val="24"/>
          <w:szCs w:val="24"/>
        </w:rPr>
        <w:t xml:space="preserve">tutti gli amministratori </w:t>
      </w:r>
      <w:r w:rsidR="001B592E" w:rsidRPr="003E39D0">
        <w:rPr>
          <w:sz w:val="24"/>
          <w:szCs w:val="24"/>
        </w:rPr>
        <w:t xml:space="preserve">per la </w:t>
      </w:r>
      <w:r w:rsidRPr="003E39D0">
        <w:rPr>
          <w:sz w:val="24"/>
          <w:szCs w:val="24"/>
        </w:rPr>
        <w:t>partecipazion</w:t>
      </w:r>
      <w:r w:rsidR="001B592E" w:rsidRPr="003E39D0">
        <w:rPr>
          <w:sz w:val="24"/>
          <w:szCs w:val="24"/>
        </w:rPr>
        <w:t>e</w:t>
      </w:r>
      <w:r w:rsidRPr="003E39D0">
        <w:rPr>
          <w:sz w:val="24"/>
          <w:szCs w:val="24"/>
        </w:rPr>
        <w:t xml:space="preserve"> a</w:t>
      </w:r>
      <w:r w:rsidR="003F6EB2">
        <w:rPr>
          <w:sz w:val="24"/>
          <w:szCs w:val="24"/>
        </w:rPr>
        <w:t xml:space="preserve"> ciascuna </w:t>
      </w:r>
      <w:r w:rsidRPr="003E39D0">
        <w:rPr>
          <w:sz w:val="24"/>
          <w:szCs w:val="24"/>
        </w:rPr>
        <w:t>riunion</w:t>
      </w:r>
      <w:r w:rsidR="003F6EB2">
        <w:rPr>
          <w:sz w:val="24"/>
          <w:szCs w:val="24"/>
        </w:rPr>
        <w:t>e</w:t>
      </w:r>
      <w:r w:rsidRPr="003E39D0">
        <w:rPr>
          <w:sz w:val="24"/>
          <w:szCs w:val="24"/>
        </w:rPr>
        <w:t xml:space="preserve"> del </w:t>
      </w:r>
      <w:r w:rsidR="001B592E" w:rsidRPr="003E39D0">
        <w:rPr>
          <w:sz w:val="24"/>
          <w:szCs w:val="24"/>
        </w:rPr>
        <w:t>C</w:t>
      </w:r>
      <w:r w:rsidRPr="003E39D0">
        <w:rPr>
          <w:sz w:val="24"/>
          <w:szCs w:val="24"/>
        </w:rPr>
        <w:t xml:space="preserve">onsiglio di amministrazione e del </w:t>
      </w:r>
      <w:r w:rsidR="001B592E" w:rsidRPr="003E39D0">
        <w:rPr>
          <w:sz w:val="24"/>
          <w:szCs w:val="24"/>
        </w:rPr>
        <w:t>C</w:t>
      </w:r>
      <w:r w:rsidRPr="003E39D0">
        <w:rPr>
          <w:sz w:val="24"/>
          <w:szCs w:val="24"/>
        </w:rPr>
        <w:t>omitato esecutivo.</w:t>
      </w:r>
    </w:p>
    <w:p w14:paraId="71B4DCEF" w14:textId="77777777" w:rsidR="009030F5" w:rsidRPr="003E39D0" w:rsidRDefault="009030F5">
      <w:pPr>
        <w:rPr>
          <w:sz w:val="24"/>
          <w:szCs w:val="24"/>
        </w:rPr>
      </w:pPr>
    </w:p>
    <w:p w14:paraId="255A6CCF" w14:textId="49E992FF" w:rsidR="00AD4315" w:rsidRPr="003E39D0" w:rsidRDefault="001B592E" w:rsidP="008C66EC">
      <w:pPr>
        <w:spacing w:before="480"/>
        <w:rPr>
          <w:bCs/>
          <w:sz w:val="24"/>
          <w:szCs w:val="24"/>
        </w:rPr>
      </w:pPr>
      <w:r w:rsidRPr="003E39D0">
        <w:rPr>
          <w:b/>
          <w:sz w:val="24"/>
          <w:szCs w:val="24"/>
        </w:rPr>
        <w:t xml:space="preserve">- </w:t>
      </w:r>
      <w:r w:rsidR="00AD4315" w:rsidRPr="003E39D0">
        <w:rPr>
          <w:b/>
          <w:sz w:val="24"/>
          <w:szCs w:val="24"/>
        </w:rPr>
        <w:t>Deliber</w:t>
      </w:r>
      <w:r w:rsidRPr="003E39D0">
        <w:rPr>
          <w:b/>
          <w:sz w:val="24"/>
          <w:szCs w:val="24"/>
        </w:rPr>
        <w:t>e</w:t>
      </w:r>
      <w:r w:rsidR="00AD4315" w:rsidRPr="003E39D0">
        <w:rPr>
          <w:b/>
          <w:sz w:val="24"/>
          <w:szCs w:val="24"/>
        </w:rPr>
        <w:t xml:space="preserve"> del Consiglio di amministrazione </w:t>
      </w:r>
      <w:r w:rsidRPr="003E39D0">
        <w:rPr>
          <w:sz w:val="24"/>
          <w:szCs w:val="24"/>
        </w:rPr>
        <w:t>del</w:t>
      </w:r>
      <w:r w:rsidR="00AD4315" w:rsidRPr="003E39D0">
        <w:rPr>
          <w:b/>
          <w:sz w:val="24"/>
          <w:szCs w:val="24"/>
        </w:rPr>
        <w:t xml:space="preserve"> </w:t>
      </w:r>
      <w:r w:rsidR="004141CB">
        <w:rPr>
          <w:bCs/>
          <w:sz w:val="24"/>
          <w:szCs w:val="24"/>
        </w:rPr>
        <w:t xml:space="preserve">7 luglio </w:t>
      </w:r>
      <w:r w:rsidR="00F73CC1" w:rsidRPr="003E39D0">
        <w:rPr>
          <w:bCs/>
          <w:sz w:val="24"/>
          <w:szCs w:val="24"/>
        </w:rPr>
        <w:t>202</w:t>
      </w:r>
      <w:r w:rsidR="004141CB">
        <w:rPr>
          <w:bCs/>
          <w:sz w:val="24"/>
          <w:szCs w:val="24"/>
        </w:rPr>
        <w:t>3</w:t>
      </w:r>
    </w:p>
    <w:p w14:paraId="190D1426" w14:textId="67DB6A09" w:rsidR="00A41FDB" w:rsidRPr="003E39D0" w:rsidRDefault="00A41FDB">
      <w:pPr>
        <w:rPr>
          <w:sz w:val="24"/>
          <w:szCs w:val="24"/>
        </w:rPr>
      </w:pPr>
      <w:r w:rsidRPr="003E39D0">
        <w:rPr>
          <w:sz w:val="24"/>
          <w:szCs w:val="24"/>
        </w:rPr>
        <w:t xml:space="preserve">Compensi annui lordi spettanti alle cariche deliberate dal </w:t>
      </w:r>
      <w:r w:rsidR="009A1C73">
        <w:rPr>
          <w:sz w:val="24"/>
          <w:szCs w:val="24"/>
        </w:rPr>
        <w:t>Co</w:t>
      </w:r>
      <w:r w:rsidRPr="003E39D0">
        <w:rPr>
          <w:sz w:val="24"/>
          <w:szCs w:val="24"/>
        </w:rPr>
        <w:t>nsiglio di amministrazione</w:t>
      </w:r>
      <w:r w:rsidR="00F73CC1" w:rsidRPr="003E39D0">
        <w:rPr>
          <w:sz w:val="24"/>
          <w:szCs w:val="24"/>
        </w:rPr>
        <w:t>:</w:t>
      </w:r>
    </w:p>
    <w:p w14:paraId="6D1963A9" w14:textId="4B1625EB" w:rsidR="00485D8F" w:rsidRPr="003E39D0" w:rsidRDefault="009E200A" w:rsidP="00F73CC1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AD4315" w:rsidRPr="003E39D0">
        <w:rPr>
          <w:sz w:val="24"/>
          <w:szCs w:val="24"/>
        </w:rPr>
        <w:t>residente</w:t>
      </w:r>
      <w:r w:rsidR="0038437D">
        <w:rPr>
          <w:sz w:val="24"/>
          <w:szCs w:val="24"/>
        </w:rPr>
        <w:t xml:space="preserve"> </w:t>
      </w:r>
      <w:r w:rsidR="0038437D">
        <w:rPr>
          <w:b/>
          <w:bCs/>
          <w:sz w:val="24"/>
          <w:szCs w:val="24"/>
        </w:rPr>
        <w:t>(</w:t>
      </w:r>
      <w:r w:rsidR="00F73CC1" w:rsidRPr="003E39D0">
        <w:rPr>
          <w:b/>
          <w:sz w:val="24"/>
          <w:szCs w:val="24"/>
        </w:rPr>
        <w:t>Roberto Simoni</w:t>
      </w:r>
      <w:r w:rsidR="00316C5B">
        <w:rPr>
          <w:b/>
          <w:sz w:val="24"/>
          <w:szCs w:val="24"/>
        </w:rPr>
        <w:t>)</w:t>
      </w:r>
      <w:r w:rsidR="00A41FDB" w:rsidRPr="003E39D0">
        <w:rPr>
          <w:sz w:val="24"/>
          <w:szCs w:val="24"/>
        </w:rPr>
        <w:t xml:space="preserve">: € </w:t>
      </w:r>
      <w:r w:rsidR="004141CB">
        <w:rPr>
          <w:sz w:val="24"/>
          <w:szCs w:val="24"/>
        </w:rPr>
        <w:t>150</w:t>
      </w:r>
      <w:r w:rsidR="00A41FDB" w:rsidRPr="003E39D0">
        <w:rPr>
          <w:sz w:val="24"/>
          <w:szCs w:val="24"/>
        </w:rPr>
        <w:t>.000</w:t>
      </w:r>
      <w:r w:rsidR="00F73CC1" w:rsidRPr="003E39D0">
        <w:rPr>
          <w:sz w:val="24"/>
          <w:szCs w:val="24"/>
        </w:rPr>
        <w:t>;</w:t>
      </w:r>
    </w:p>
    <w:p w14:paraId="0FE767DC" w14:textId="46DA33EF" w:rsidR="00F73CC1" w:rsidRPr="003E39D0" w:rsidRDefault="009E200A" w:rsidP="00F73CC1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F73CC1" w:rsidRPr="003E39D0">
        <w:rPr>
          <w:sz w:val="24"/>
          <w:szCs w:val="24"/>
        </w:rPr>
        <w:t xml:space="preserve">icepresidente vicario </w:t>
      </w:r>
      <w:r w:rsidR="00316C5B" w:rsidRPr="0038437D">
        <w:rPr>
          <w:b/>
          <w:bCs/>
          <w:sz w:val="24"/>
          <w:szCs w:val="24"/>
        </w:rPr>
        <w:t>(</w:t>
      </w:r>
      <w:r w:rsidR="00F73CC1" w:rsidRPr="003E39D0">
        <w:rPr>
          <w:b/>
          <w:sz w:val="24"/>
          <w:szCs w:val="24"/>
        </w:rPr>
        <w:t>Italo Monfredini</w:t>
      </w:r>
      <w:r w:rsidR="00316C5B">
        <w:rPr>
          <w:b/>
          <w:sz w:val="24"/>
          <w:szCs w:val="24"/>
        </w:rPr>
        <w:t>)</w:t>
      </w:r>
      <w:r w:rsidR="00F73CC1" w:rsidRPr="003E39D0">
        <w:rPr>
          <w:sz w:val="24"/>
          <w:szCs w:val="24"/>
        </w:rPr>
        <w:t xml:space="preserve">: € </w:t>
      </w:r>
      <w:r w:rsidR="004141CB">
        <w:rPr>
          <w:sz w:val="24"/>
          <w:szCs w:val="24"/>
        </w:rPr>
        <w:t>30</w:t>
      </w:r>
      <w:r w:rsidR="00F73CC1" w:rsidRPr="003E39D0">
        <w:rPr>
          <w:sz w:val="24"/>
          <w:szCs w:val="24"/>
        </w:rPr>
        <w:t>.000;</w:t>
      </w:r>
    </w:p>
    <w:p w14:paraId="1FE310C2" w14:textId="59B26508" w:rsidR="00F73CC1" w:rsidRPr="003E39D0" w:rsidRDefault="009E200A" w:rsidP="00F73CC1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F73CC1" w:rsidRPr="003E39D0">
        <w:rPr>
          <w:sz w:val="24"/>
          <w:szCs w:val="24"/>
        </w:rPr>
        <w:t xml:space="preserve">icepresidenti </w:t>
      </w:r>
      <w:r w:rsidR="00316C5B" w:rsidRPr="0038437D">
        <w:rPr>
          <w:b/>
          <w:bCs/>
          <w:sz w:val="24"/>
          <w:szCs w:val="24"/>
        </w:rPr>
        <w:t>(</w:t>
      </w:r>
      <w:r w:rsidR="00F73CC1" w:rsidRPr="003E39D0">
        <w:rPr>
          <w:b/>
          <w:sz w:val="24"/>
          <w:szCs w:val="24"/>
        </w:rPr>
        <w:t xml:space="preserve">Paola Dal Sasso, </w:t>
      </w:r>
      <w:r w:rsidR="001D2427">
        <w:rPr>
          <w:b/>
          <w:sz w:val="24"/>
          <w:szCs w:val="24"/>
        </w:rPr>
        <w:t xml:space="preserve">Silvio Mucchi, </w:t>
      </w:r>
      <w:r w:rsidR="006A7399">
        <w:rPr>
          <w:b/>
          <w:sz w:val="24"/>
          <w:szCs w:val="24"/>
        </w:rPr>
        <w:t xml:space="preserve">Stefano </w:t>
      </w:r>
      <w:r w:rsidR="00C76829">
        <w:rPr>
          <w:b/>
          <w:sz w:val="24"/>
          <w:szCs w:val="24"/>
        </w:rPr>
        <w:t xml:space="preserve">Albasini </w:t>
      </w:r>
      <w:r w:rsidR="00C76829" w:rsidRPr="0038437D">
        <w:rPr>
          <w:bCs/>
          <w:sz w:val="24"/>
          <w:szCs w:val="24"/>
        </w:rPr>
        <w:t xml:space="preserve">dal </w:t>
      </w:r>
      <w:r w:rsidR="00316C5B" w:rsidRPr="0038437D">
        <w:rPr>
          <w:bCs/>
          <w:sz w:val="24"/>
          <w:szCs w:val="24"/>
        </w:rPr>
        <w:t xml:space="preserve">22 gennaio </w:t>
      </w:r>
      <w:r w:rsidR="00427692" w:rsidRPr="0038437D">
        <w:rPr>
          <w:bCs/>
          <w:sz w:val="24"/>
          <w:szCs w:val="24"/>
        </w:rPr>
        <w:t>202</w:t>
      </w:r>
      <w:r w:rsidR="00316C5B" w:rsidRPr="0038437D">
        <w:rPr>
          <w:bCs/>
          <w:sz w:val="24"/>
          <w:szCs w:val="24"/>
        </w:rPr>
        <w:t>4</w:t>
      </w:r>
      <w:r w:rsidR="00F73CC1" w:rsidRPr="003E39D0">
        <w:rPr>
          <w:b/>
          <w:sz w:val="24"/>
          <w:szCs w:val="24"/>
        </w:rPr>
        <w:t xml:space="preserve"> </w:t>
      </w:r>
      <w:r w:rsidR="006E5473">
        <w:rPr>
          <w:b/>
          <w:sz w:val="24"/>
          <w:szCs w:val="24"/>
        </w:rPr>
        <w:t xml:space="preserve">e Camilla Santagiuliana Busellato </w:t>
      </w:r>
      <w:r w:rsidR="006E5473" w:rsidRPr="0038437D">
        <w:rPr>
          <w:bCs/>
          <w:sz w:val="24"/>
          <w:szCs w:val="24"/>
        </w:rPr>
        <w:t xml:space="preserve">dal </w:t>
      </w:r>
      <w:r w:rsidR="00730C23" w:rsidRPr="0038437D">
        <w:rPr>
          <w:bCs/>
          <w:sz w:val="24"/>
          <w:szCs w:val="24"/>
        </w:rPr>
        <w:t>20 giugno 2025</w:t>
      </w:r>
      <w:r w:rsidR="006E5473">
        <w:rPr>
          <w:b/>
          <w:sz w:val="24"/>
          <w:szCs w:val="24"/>
        </w:rPr>
        <w:t>)</w:t>
      </w:r>
      <w:r w:rsidR="00F73CC1" w:rsidRPr="003E39D0">
        <w:rPr>
          <w:sz w:val="24"/>
          <w:szCs w:val="24"/>
        </w:rPr>
        <w:t>: € 1</w:t>
      </w:r>
      <w:r w:rsidR="003A25D0">
        <w:rPr>
          <w:sz w:val="24"/>
          <w:szCs w:val="24"/>
        </w:rPr>
        <w:t>5</w:t>
      </w:r>
      <w:r w:rsidR="00F73CC1" w:rsidRPr="003E39D0">
        <w:rPr>
          <w:sz w:val="24"/>
          <w:szCs w:val="24"/>
        </w:rPr>
        <w:t>.</w:t>
      </w:r>
      <w:r w:rsidR="003A25D0">
        <w:rPr>
          <w:sz w:val="24"/>
          <w:szCs w:val="24"/>
        </w:rPr>
        <w:t>0</w:t>
      </w:r>
      <w:r w:rsidR="00F73CC1" w:rsidRPr="003E39D0">
        <w:rPr>
          <w:sz w:val="24"/>
          <w:szCs w:val="24"/>
        </w:rPr>
        <w:t>00 ciascuno;</w:t>
      </w:r>
    </w:p>
    <w:p w14:paraId="0751B072" w14:textId="3DA83E69" w:rsidR="00F73CC1" w:rsidRPr="003E39D0" w:rsidRDefault="00F73CC1" w:rsidP="00F73CC1">
      <w:pPr>
        <w:pStyle w:val="Paragrafoelenco"/>
        <w:numPr>
          <w:ilvl w:val="0"/>
          <w:numId w:val="1"/>
        </w:numPr>
        <w:rPr>
          <w:sz w:val="24"/>
          <w:szCs w:val="24"/>
        </w:rPr>
      </w:pPr>
      <w:r w:rsidRPr="003E39D0">
        <w:rPr>
          <w:sz w:val="24"/>
          <w:szCs w:val="24"/>
        </w:rPr>
        <w:t xml:space="preserve">Componenti </w:t>
      </w:r>
      <w:r w:rsidR="00901FF0">
        <w:rPr>
          <w:sz w:val="24"/>
          <w:szCs w:val="24"/>
        </w:rPr>
        <w:t xml:space="preserve">elettivi </w:t>
      </w:r>
      <w:r w:rsidRPr="003E39D0">
        <w:rPr>
          <w:sz w:val="24"/>
          <w:szCs w:val="24"/>
        </w:rPr>
        <w:t xml:space="preserve">del Comitato </w:t>
      </w:r>
      <w:r w:rsidR="003F6EB2">
        <w:rPr>
          <w:sz w:val="24"/>
          <w:szCs w:val="24"/>
        </w:rPr>
        <w:t>E</w:t>
      </w:r>
      <w:r w:rsidRPr="003E39D0">
        <w:rPr>
          <w:sz w:val="24"/>
          <w:szCs w:val="24"/>
        </w:rPr>
        <w:t>secutivo</w:t>
      </w:r>
      <w:r w:rsidR="009D6C43">
        <w:rPr>
          <w:sz w:val="24"/>
          <w:szCs w:val="24"/>
        </w:rPr>
        <w:t xml:space="preserve"> (</w:t>
      </w:r>
      <w:r w:rsidRPr="003E39D0">
        <w:rPr>
          <w:b/>
          <w:bCs/>
          <w:sz w:val="24"/>
          <w:szCs w:val="24"/>
        </w:rPr>
        <w:t>Francesca Broch,</w:t>
      </w:r>
      <w:r w:rsidRPr="003E39D0">
        <w:rPr>
          <w:b/>
          <w:sz w:val="24"/>
          <w:szCs w:val="24"/>
        </w:rPr>
        <w:t xml:space="preserve"> Luca Rigotti</w:t>
      </w:r>
      <w:r w:rsidR="0054797C">
        <w:rPr>
          <w:b/>
          <w:sz w:val="24"/>
          <w:szCs w:val="24"/>
        </w:rPr>
        <w:t>,</w:t>
      </w:r>
      <w:r w:rsidR="00901FF0">
        <w:rPr>
          <w:b/>
          <w:sz w:val="24"/>
          <w:szCs w:val="24"/>
        </w:rPr>
        <w:t xml:space="preserve"> Camilla Santagiuliana Busellato,</w:t>
      </w:r>
      <w:r w:rsidR="0054797C">
        <w:rPr>
          <w:b/>
          <w:sz w:val="24"/>
          <w:szCs w:val="24"/>
        </w:rPr>
        <w:t xml:space="preserve"> </w:t>
      </w:r>
      <w:r w:rsidR="00076F03">
        <w:rPr>
          <w:b/>
          <w:sz w:val="24"/>
          <w:szCs w:val="24"/>
        </w:rPr>
        <w:t>Enzo Zampiccoli</w:t>
      </w:r>
      <w:r w:rsidR="009D6C43">
        <w:rPr>
          <w:b/>
          <w:sz w:val="24"/>
          <w:szCs w:val="24"/>
        </w:rPr>
        <w:t>)</w:t>
      </w:r>
      <w:r w:rsidRPr="003E39D0">
        <w:rPr>
          <w:sz w:val="24"/>
          <w:szCs w:val="24"/>
        </w:rPr>
        <w:t xml:space="preserve">: € </w:t>
      </w:r>
      <w:r w:rsidR="003A25D0">
        <w:rPr>
          <w:sz w:val="24"/>
          <w:szCs w:val="24"/>
        </w:rPr>
        <w:t>6</w:t>
      </w:r>
      <w:r w:rsidRPr="003E39D0">
        <w:rPr>
          <w:sz w:val="24"/>
          <w:szCs w:val="24"/>
        </w:rPr>
        <w:t>.</w:t>
      </w:r>
      <w:r w:rsidR="003A25D0">
        <w:rPr>
          <w:sz w:val="24"/>
          <w:szCs w:val="24"/>
        </w:rPr>
        <w:t>0</w:t>
      </w:r>
      <w:r w:rsidRPr="003E39D0">
        <w:rPr>
          <w:sz w:val="24"/>
          <w:szCs w:val="24"/>
        </w:rPr>
        <w:t>00 ciascuno.</w:t>
      </w:r>
    </w:p>
    <w:p w14:paraId="6C478257" w14:textId="77777777" w:rsidR="00F73CC1" w:rsidRDefault="00F73CC1" w:rsidP="00F73CC1">
      <w:pPr>
        <w:pStyle w:val="Paragrafoelenco"/>
      </w:pPr>
    </w:p>
    <w:p w14:paraId="18B9564E" w14:textId="7B8DBB27" w:rsidR="00E0063A" w:rsidRDefault="00E0063A" w:rsidP="00F73CC1">
      <w:pPr>
        <w:ind w:left="708"/>
      </w:pPr>
    </w:p>
    <w:p w14:paraId="1930A051" w14:textId="77777777" w:rsidR="00E0063A" w:rsidRDefault="00E0063A"/>
    <w:sectPr w:rsidR="00E0063A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7E662" w14:textId="77777777" w:rsidR="00012704" w:rsidRDefault="00012704" w:rsidP="0065103C">
      <w:pPr>
        <w:spacing w:after="0" w:line="240" w:lineRule="auto"/>
      </w:pPr>
      <w:r>
        <w:separator/>
      </w:r>
    </w:p>
  </w:endnote>
  <w:endnote w:type="continuationSeparator" w:id="0">
    <w:p w14:paraId="7A9FA3AF" w14:textId="77777777" w:rsidR="00012704" w:rsidRDefault="00012704" w:rsidP="00651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B8EB7" w14:textId="77777777" w:rsidR="00012704" w:rsidRDefault="00012704" w:rsidP="0065103C">
      <w:pPr>
        <w:spacing w:after="0" w:line="240" w:lineRule="auto"/>
      </w:pPr>
      <w:r>
        <w:separator/>
      </w:r>
    </w:p>
  </w:footnote>
  <w:footnote w:type="continuationSeparator" w:id="0">
    <w:p w14:paraId="78B84088" w14:textId="77777777" w:rsidR="00012704" w:rsidRDefault="00012704" w:rsidP="00651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DB02" w14:textId="102CC7F2" w:rsidR="0065103C" w:rsidRDefault="00D928CE" w:rsidP="0065103C">
    <w:pPr>
      <w:pStyle w:val="Intestazione"/>
      <w:jc w:val="center"/>
    </w:pPr>
    <w:r>
      <w:rPr>
        <w:noProof/>
      </w:rPr>
      <w:drawing>
        <wp:inline distT="0" distB="0" distL="0" distR="0" wp14:anchorId="20FF4637" wp14:editId="2CB53C4C">
          <wp:extent cx="1790700" cy="418226"/>
          <wp:effectExtent l="0" t="0" r="0" b="1270"/>
          <wp:docPr id="1554662838" name="Immagine 1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662838" name="Immagine 1" descr="Immagine che contiene testo, Carattere, log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5000" cy="423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D3B9F0" w14:textId="3720ED6D" w:rsidR="0065103C" w:rsidRDefault="0065103C" w:rsidP="0065103C">
    <w:pPr>
      <w:pStyle w:val="Intestazione"/>
      <w:jc w:val="center"/>
    </w:pPr>
  </w:p>
  <w:p w14:paraId="054141C6" w14:textId="77777777" w:rsidR="0065103C" w:rsidRDefault="0065103C" w:rsidP="0065103C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C0300"/>
    <w:multiLevelType w:val="hybridMultilevel"/>
    <w:tmpl w:val="AE8C9EF6"/>
    <w:lvl w:ilvl="0" w:tplc="3A9E09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60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18A2"/>
    <w:rsid w:val="00001C25"/>
    <w:rsid w:val="000117C9"/>
    <w:rsid w:val="00012704"/>
    <w:rsid w:val="00076F03"/>
    <w:rsid w:val="001018A2"/>
    <w:rsid w:val="00140B7F"/>
    <w:rsid w:val="001520BA"/>
    <w:rsid w:val="00172060"/>
    <w:rsid w:val="00173E90"/>
    <w:rsid w:val="001811E0"/>
    <w:rsid w:val="00184467"/>
    <w:rsid w:val="001B592E"/>
    <w:rsid w:val="001D2427"/>
    <w:rsid w:val="0024550B"/>
    <w:rsid w:val="00266F8C"/>
    <w:rsid w:val="002A6735"/>
    <w:rsid w:val="00316C5B"/>
    <w:rsid w:val="00346F8A"/>
    <w:rsid w:val="0036158D"/>
    <w:rsid w:val="0038437D"/>
    <w:rsid w:val="003A25D0"/>
    <w:rsid w:val="003E39D0"/>
    <w:rsid w:val="003F6EB2"/>
    <w:rsid w:val="00401500"/>
    <w:rsid w:val="004141CB"/>
    <w:rsid w:val="00427692"/>
    <w:rsid w:val="00485D8F"/>
    <w:rsid w:val="004A2B54"/>
    <w:rsid w:val="004C36EA"/>
    <w:rsid w:val="004F5F5E"/>
    <w:rsid w:val="0054797C"/>
    <w:rsid w:val="0057694A"/>
    <w:rsid w:val="0065103C"/>
    <w:rsid w:val="006A0A74"/>
    <w:rsid w:val="006A7399"/>
    <w:rsid w:val="006B3AF3"/>
    <w:rsid w:val="006E5473"/>
    <w:rsid w:val="0072406C"/>
    <w:rsid w:val="00730C23"/>
    <w:rsid w:val="00771A79"/>
    <w:rsid w:val="00791D13"/>
    <w:rsid w:val="007D22BC"/>
    <w:rsid w:val="007E72DD"/>
    <w:rsid w:val="0080078C"/>
    <w:rsid w:val="00860390"/>
    <w:rsid w:val="00872A5E"/>
    <w:rsid w:val="008A587A"/>
    <w:rsid w:val="008C66EC"/>
    <w:rsid w:val="00901FF0"/>
    <w:rsid w:val="009030F5"/>
    <w:rsid w:val="00934417"/>
    <w:rsid w:val="00981801"/>
    <w:rsid w:val="009A1C73"/>
    <w:rsid w:val="009C2376"/>
    <w:rsid w:val="009D6C43"/>
    <w:rsid w:val="009E200A"/>
    <w:rsid w:val="00A41FDB"/>
    <w:rsid w:val="00A557D1"/>
    <w:rsid w:val="00A94787"/>
    <w:rsid w:val="00AA6CE5"/>
    <w:rsid w:val="00AD4315"/>
    <w:rsid w:val="00AD59E6"/>
    <w:rsid w:val="00B85A8D"/>
    <w:rsid w:val="00C76829"/>
    <w:rsid w:val="00CC3D42"/>
    <w:rsid w:val="00CD3E8D"/>
    <w:rsid w:val="00D06886"/>
    <w:rsid w:val="00D928CE"/>
    <w:rsid w:val="00E0063A"/>
    <w:rsid w:val="00EA6CF9"/>
    <w:rsid w:val="00F10021"/>
    <w:rsid w:val="00F509E3"/>
    <w:rsid w:val="00F73CC1"/>
    <w:rsid w:val="00FD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BE73E"/>
  <w15:chartTrackingRefBased/>
  <w15:docId w15:val="{578DCA89-B0CB-4450-9509-490C3D37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51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103C"/>
  </w:style>
  <w:style w:type="paragraph" w:styleId="Pidipagina">
    <w:name w:val="footer"/>
    <w:basedOn w:val="Normale"/>
    <w:link w:val="PidipaginaCarattere"/>
    <w:uiPriority w:val="99"/>
    <w:unhideWhenUsed/>
    <w:rsid w:val="006510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103C"/>
  </w:style>
  <w:style w:type="paragraph" w:styleId="Paragrafoelenco">
    <w:name w:val="List Paragraph"/>
    <w:basedOn w:val="Normale"/>
    <w:uiPriority w:val="34"/>
    <w:qFormat/>
    <w:rsid w:val="00F73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8D3136744164895D1308EF87FB46F" ma:contentTypeVersion="19" ma:contentTypeDescription="Creare un nuovo documento." ma:contentTypeScope="" ma:versionID="bb2e2e1209f2525f428204bd59c1fcfc">
  <xsd:schema xmlns:xsd="http://www.w3.org/2001/XMLSchema" xmlns:xs="http://www.w3.org/2001/XMLSchema" xmlns:p="http://schemas.microsoft.com/office/2006/metadata/properties" xmlns:ns2="3521482e-70eb-4a76-96f8-a6680defc758" xmlns:ns3="bf78bd40-d0fd-4929-bda6-ca196730e2dd" targetNamespace="http://schemas.microsoft.com/office/2006/metadata/properties" ma:root="true" ma:fieldsID="66fb97d3f1c260bdfad8463825767742" ns2:_="" ns3:_="">
    <xsd:import namespace="3521482e-70eb-4a76-96f8-a6680defc758"/>
    <xsd:import namespace="bf78bd40-d0fd-4929-bda6-ca196730e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482e-70eb-4a76-96f8-a6680defc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c09cf6c4-f80d-4f3d-b286-fd96e79e2f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8bd40-d0fd-4929-bda6-ca196730e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d4c1af6-5052-493d-881d-886c76c0aa4a}" ma:internalName="TaxCatchAll" ma:showField="CatchAllData" ma:web="bf78bd40-d0fd-4929-bda6-ca196730e2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21482e-70eb-4a76-96f8-a6680defc758">
      <Terms xmlns="http://schemas.microsoft.com/office/infopath/2007/PartnerControls"/>
    </lcf76f155ced4ddcb4097134ff3c332f>
    <TaxCatchAll xmlns="bf78bd40-d0fd-4929-bda6-ca196730e2dd" xsi:nil="true"/>
  </documentManagement>
</p:properties>
</file>

<file path=customXml/itemProps1.xml><?xml version="1.0" encoding="utf-8"?>
<ds:datastoreItem xmlns:ds="http://schemas.openxmlformats.org/officeDocument/2006/customXml" ds:itemID="{6589CA0B-C731-425B-904D-B3BA725A4E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94836F-0CA7-42B3-94FA-927AC5DF2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1482e-70eb-4a76-96f8-a6680defc758"/>
    <ds:schemaRef ds:uri="bf78bd40-d0fd-4929-bda6-ca196730e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54A9F-2A55-4CD6-B446-D4FA909C958C}">
  <ds:schemaRefs>
    <ds:schemaRef ds:uri="http://schemas.microsoft.com/office/2006/metadata/properties"/>
    <ds:schemaRef ds:uri="http://schemas.microsoft.com/office/infopath/2007/PartnerControls"/>
    <ds:schemaRef ds:uri="3521482e-70eb-4a76-96f8-a6680defc758"/>
    <ds:schemaRef ds:uri="bf78bd40-d0fd-4929-bda6-ca196730e2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Liber</dc:creator>
  <cp:keywords/>
  <dc:description/>
  <cp:lastModifiedBy>Vincenzo Visetti</cp:lastModifiedBy>
  <cp:revision>52</cp:revision>
  <cp:lastPrinted>2020-08-27T15:16:00Z</cp:lastPrinted>
  <dcterms:created xsi:type="dcterms:W3CDTF">2018-08-03T14:07:00Z</dcterms:created>
  <dcterms:modified xsi:type="dcterms:W3CDTF">2025-10-27T16:25:00Z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0x010100EC18D3136744164895D1308EF87FB46F</vt:lpwstr>
  </property>
  <property fmtid="{D5CDD505-2E9C-101B-9397-08002B2CF9AE}" pid="3" name="MediaServiceImageTags">
    <vt:lpwstr/>
  </property>
</Properties>
</file>